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Pr="00DE447C" w:rsidRDefault="00A27148" w:rsidP="001951C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3A3861" w:rsidRDefault="00A27148" w:rsidP="001951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3A3861" w:rsidRDefault="00A27148" w:rsidP="001951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3A3861" w:rsidRDefault="00A27148" w:rsidP="001951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3A3861" w:rsidRDefault="00A27148" w:rsidP="001951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A38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3A3861" w:rsidRDefault="00A27148" w:rsidP="001951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3A3861" w:rsidRDefault="009B018D" w:rsidP="001951C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861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="003344BD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="00866871" w:rsidRPr="003A3861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3A386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3A3861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3A3861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 w:rsidRPr="003A386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3A3861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3A3861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3A3861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3A386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3A3861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3A386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15686">
        <w:rPr>
          <w:rFonts w:ascii="Times New Roman" w:hAnsi="Times New Roman" w:cs="Times New Roman"/>
          <w:noProof/>
          <w:sz w:val="28"/>
          <w:szCs w:val="28"/>
        </w:rPr>
        <w:t>22.12.2022                                                                                                     № 27-235р</w:t>
      </w:r>
    </w:p>
    <w:p w:rsidR="00866871" w:rsidRPr="003A3861" w:rsidRDefault="00866871" w:rsidP="001951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3A3861" w:rsidRDefault="005F580F" w:rsidP="001951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3A3861" w:rsidRDefault="00D82B02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61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3A3861">
        <w:rPr>
          <w:rFonts w:ascii="Times New Roman" w:hAnsi="Times New Roman" w:cs="Times New Roman"/>
          <w:sz w:val="28"/>
          <w:szCs w:val="28"/>
        </w:rPr>
        <w:t>р</w:t>
      </w:r>
      <w:r w:rsidRPr="003A3861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3A3861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3A3861">
        <w:rPr>
          <w:rFonts w:ascii="Times New Roman" w:hAnsi="Times New Roman" w:cs="Times New Roman"/>
          <w:sz w:val="28"/>
          <w:szCs w:val="28"/>
        </w:rPr>
        <w:t>окружного</w:t>
      </w:r>
      <w:r w:rsidRPr="003A3861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 w:rsidRPr="003A3861">
        <w:rPr>
          <w:rFonts w:ascii="Times New Roman" w:hAnsi="Times New Roman" w:cs="Times New Roman"/>
          <w:sz w:val="28"/>
          <w:szCs w:val="28"/>
        </w:rPr>
        <w:t>1</w:t>
      </w:r>
      <w:r w:rsidR="004229E4" w:rsidRPr="003A3861">
        <w:rPr>
          <w:rFonts w:ascii="Times New Roman" w:hAnsi="Times New Roman" w:cs="Times New Roman"/>
          <w:sz w:val="28"/>
          <w:szCs w:val="28"/>
        </w:rPr>
        <w:t>6</w:t>
      </w:r>
      <w:r w:rsidR="005F1A23" w:rsidRPr="003A3861">
        <w:rPr>
          <w:rFonts w:ascii="Times New Roman" w:hAnsi="Times New Roman" w:cs="Times New Roman"/>
          <w:sz w:val="28"/>
          <w:szCs w:val="28"/>
        </w:rPr>
        <w:t>.12.202</w:t>
      </w:r>
      <w:r w:rsidR="004229E4" w:rsidRPr="003A3861">
        <w:rPr>
          <w:rFonts w:ascii="Times New Roman" w:hAnsi="Times New Roman" w:cs="Times New Roman"/>
          <w:sz w:val="28"/>
          <w:szCs w:val="28"/>
        </w:rPr>
        <w:t>1</w:t>
      </w:r>
      <w:r w:rsidRPr="003A386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 w:rsidRPr="003A3861">
        <w:rPr>
          <w:rFonts w:ascii="Times New Roman" w:hAnsi="Times New Roman" w:cs="Times New Roman"/>
          <w:sz w:val="28"/>
          <w:szCs w:val="28"/>
        </w:rPr>
        <w:t>19-</w:t>
      </w:r>
      <w:r w:rsidR="005F1A23" w:rsidRPr="003A3861">
        <w:rPr>
          <w:rFonts w:ascii="Times New Roman" w:hAnsi="Times New Roman" w:cs="Times New Roman"/>
          <w:sz w:val="28"/>
          <w:szCs w:val="28"/>
        </w:rPr>
        <w:t>1</w:t>
      </w:r>
      <w:r w:rsidR="004229E4" w:rsidRPr="003A3861">
        <w:rPr>
          <w:rFonts w:ascii="Times New Roman" w:hAnsi="Times New Roman" w:cs="Times New Roman"/>
          <w:sz w:val="28"/>
          <w:szCs w:val="28"/>
        </w:rPr>
        <w:t>61</w:t>
      </w:r>
      <w:r w:rsidR="004B6336" w:rsidRPr="003A3861">
        <w:rPr>
          <w:rFonts w:ascii="Times New Roman" w:hAnsi="Times New Roman" w:cs="Times New Roman"/>
          <w:sz w:val="28"/>
          <w:szCs w:val="28"/>
        </w:rPr>
        <w:t>р</w:t>
      </w:r>
      <w:r w:rsidR="009B25CF" w:rsidRPr="003A3861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3A3861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3A3861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4229E4" w:rsidRPr="003A3861">
        <w:rPr>
          <w:rFonts w:ascii="Times New Roman" w:hAnsi="Times New Roman" w:cs="Times New Roman"/>
          <w:sz w:val="28"/>
          <w:szCs w:val="28"/>
        </w:rPr>
        <w:t>2</w:t>
      </w:r>
      <w:r w:rsidR="00006DBB" w:rsidRPr="003A3861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3A3861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3A3861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229E4" w:rsidRPr="003A3861">
        <w:rPr>
          <w:rFonts w:ascii="Times New Roman" w:hAnsi="Times New Roman" w:cs="Times New Roman"/>
          <w:sz w:val="28"/>
          <w:szCs w:val="28"/>
        </w:rPr>
        <w:t>3</w:t>
      </w:r>
      <w:r w:rsidR="00006DBB" w:rsidRPr="003A3861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 w:rsidRPr="003A3861">
        <w:rPr>
          <w:rFonts w:ascii="Times New Roman" w:hAnsi="Times New Roman" w:cs="Times New Roman"/>
          <w:sz w:val="28"/>
          <w:szCs w:val="28"/>
        </w:rPr>
        <w:t>4</w:t>
      </w:r>
      <w:r w:rsidRPr="003A386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3A3861" w:rsidRDefault="00A93E7B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3A3861" w:rsidRDefault="00D82B02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61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3A3861">
        <w:rPr>
          <w:rFonts w:ascii="Times New Roman" w:hAnsi="Times New Roman" w:cs="Times New Roman"/>
          <w:sz w:val="28"/>
          <w:szCs w:val="28"/>
        </w:rPr>
        <w:t xml:space="preserve"> </w:t>
      </w:r>
      <w:r w:rsidR="00215686">
        <w:rPr>
          <w:rFonts w:ascii="Times New Roman" w:hAnsi="Times New Roman" w:cs="Times New Roman"/>
          <w:sz w:val="28"/>
          <w:szCs w:val="28"/>
        </w:rPr>
        <w:t>3</w:t>
      </w:r>
      <w:r w:rsidRPr="003A3861">
        <w:rPr>
          <w:rFonts w:ascii="Times New Roman" w:hAnsi="Times New Roman" w:cs="Times New Roman"/>
          <w:sz w:val="28"/>
          <w:szCs w:val="28"/>
        </w:rPr>
        <w:t xml:space="preserve">7  Устава Шарыповского </w:t>
      </w:r>
      <w:r w:rsidR="005F1A23" w:rsidRPr="003A386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A3861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3A3861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3A386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3A3861" w:rsidRDefault="00D82B02" w:rsidP="001951C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3861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3A3861" w:rsidRDefault="0028160D" w:rsidP="001951CC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3A3861" w:rsidRDefault="0028160D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3A386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A3861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3A3861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4229E4" w:rsidRPr="003A3861">
        <w:rPr>
          <w:rFonts w:ascii="Times New Roman" w:hAnsi="Times New Roman" w:cs="Times New Roman"/>
          <w:sz w:val="28"/>
          <w:szCs w:val="28"/>
        </w:rPr>
        <w:t>от 16.12.2021 года № 19-161р «О бюджете округа на 2022 год и плановый период 2023 - 2024 годов»</w:t>
      </w:r>
      <w:r w:rsidR="005F1A23" w:rsidRPr="003A3861">
        <w:rPr>
          <w:rFonts w:ascii="Times New Roman" w:hAnsi="Times New Roman" w:cs="Times New Roman"/>
          <w:sz w:val="28"/>
          <w:szCs w:val="28"/>
        </w:rPr>
        <w:t xml:space="preserve"> </w:t>
      </w:r>
      <w:r w:rsidRPr="003A3861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3A3861" w:rsidRDefault="00122959" w:rsidP="001951CC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28160D" w:rsidRPr="003A3861" w:rsidRDefault="0028160D" w:rsidP="001951CC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>В статье 1:</w:t>
      </w:r>
    </w:p>
    <w:p w:rsidR="0028160D" w:rsidRPr="003A3861" w:rsidRDefault="0028160D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3A3861" w:rsidRDefault="0028160D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61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3A386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A3861" w:rsidRPr="003A3861">
        <w:rPr>
          <w:rFonts w:ascii="Times New Roman" w:eastAsia="Times New Roman" w:hAnsi="Times New Roman" w:cs="Times New Roman"/>
          <w:sz w:val="28"/>
          <w:szCs w:val="28"/>
        </w:rPr>
        <w:t>1 156 477 319,19</w:t>
      </w:r>
      <w:r w:rsidR="002C7617" w:rsidRPr="003A386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3A38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61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CF78F1">
        <w:rPr>
          <w:rFonts w:ascii="Times New Roman" w:eastAsia="Times New Roman" w:hAnsi="Times New Roman" w:cs="Times New Roman"/>
          <w:sz w:val="28"/>
          <w:szCs w:val="28"/>
        </w:rPr>
        <w:t>1 238 964 595,51</w:t>
      </w:r>
      <w:r w:rsidRPr="003A386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2F569E" w:rsidRDefault="0028160D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69E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2F56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>1 162 952 393,90</w:t>
      </w:r>
      <w:r w:rsidR="002C7617" w:rsidRPr="002F56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2F5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2F5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569E" w:rsidRPr="002F569E">
        <w:rPr>
          <w:rFonts w:ascii="Times New Roman" w:eastAsia="Times New Roman" w:hAnsi="Times New Roman" w:cs="Times New Roman"/>
          <w:sz w:val="28"/>
          <w:szCs w:val="28"/>
        </w:rPr>
        <w:t>1</w:t>
      </w:r>
      <w:r w:rsidR="0045509B">
        <w:rPr>
          <w:rFonts w:ascii="Times New Roman" w:eastAsia="Times New Roman" w:hAnsi="Times New Roman" w:cs="Times New Roman"/>
          <w:sz w:val="28"/>
          <w:szCs w:val="28"/>
        </w:rPr>
        <w:t> 177 227 808,65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2F569E" w:rsidRDefault="001E76D9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6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2F569E">
        <w:rPr>
          <w:rFonts w:ascii="Times New Roman" w:eastAsia="Times New Roman" w:hAnsi="Times New Roman" w:cs="Times New Roman"/>
          <w:sz w:val="28"/>
          <w:szCs w:val="28"/>
        </w:rPr>
        <w:t xml:space="preserve"> подпункте 3 </w:t>
      </w:r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>слово «дефицит» заменить словом «</w:t>
      </w:r>
      <w:proofErr w:type="spellStart"/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>профицит</w:t>
      </w:r>
      <w:proofErr w:type="spellEnd"/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D72B4" w:rsidRPr="002F569E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>6 475 074,71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CF78F1">
        <w:rPr>
          <w:rFonts w:ascii="Times New Roman" w:eastAsia="Times New Roman" w:hAnsi="Times New Roman" w:cs="Times New Roman"/>
          <w:sz w:val="28"/>
          <w:szCs w:val="28"/>
        </w:rPr>
        <w:t>61 736 786,86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Pr="002F569E" w:rsidRDefault="001E76D9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69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2F569E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3A3861" w:rsidRPr="002F569E">
        <w:rPr>
          <w:rFonts w:ascii="Times New Roman" w:eastAsia="Times New Roman" w:hAnsi="Times New Roman" w:cs="Times New Roman"/>
          <w:sz w:val="28"/>
          <w:szCs w:val="28"/>
        </w:rPr>
        <w:t>6 475 074,71</w:t>
      </w:r>
      <w:r w:rsidRPr="002F569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CF78F1">
        <w:rPr>
          <w:rFonts w:ascii="Times New Roman" w:eastAsia="Times New Roman" w:hAnsi="Times New Roman" w:cs="Times New Roman"/>
          <w:sz w:val="28"/>
          <w:szCs w:val="28"/>
        </w:rPr>
        <w:t>31 736 786,86</w:t>
      </w:r>
      <w:r w:rsidR="00503515" w:rsidRPr="002F56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2F56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366CA" w:rsidRPr="003A3861" w:rsidRDefault="006366CA" w:rsidP="00195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3A3861" w:rsidRDefault="00FD4688" w:rsidP="001951CC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 xml:space="preserve">В статье 10: </w:t>
      </w:r>
    </w:p>
    <w:p w:rsidR="003A3861" w:rsidRPr="003A3861" w:rsidRDefault="003A3861" w:rsidP="001951CC">
      <w:pPr>
        <w:pStyle w:val="a7"/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>в пункте 1:</w:t>
      </w:r>
    </w:p>
    <w:p w:rsidR="003A3861" w:rsidRPr="003A3861" w:rsidRDefault="003A3861" w:rsidP="001951CC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3A3861">
        <w:rPr>
          <w:sz w:val="28"/>
          <w:szCs w:val="28"/>
        </w:rPr>
        <w:t>цифры «96 486 500» заменить цифрами «101 176 000»;</w:t>
      </w:r>
    </w:p>
    <w:p w:rsidR="00FD4688" w:rsidRPr="003A3861" w:rsidRDefault="00FD4688" w:rsidP="001951CC">
      <w:pPr>
        <w:pStyle w:val="a7"/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 xml:space="preserve">в пункте 2: </w:t>
      </w:r>
    </w:p>
    <w:p w:rsidR="00FD4688" w:rsidRPr="003A3861" w:rsidRDefault="00FD4688" w:rsidP="001951CC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3A3861">
        <w:rPr>
          <w:sz w:val="28"/>
          <w:szCs w:val="28"/>
        </w:rPr>
        <w:t>цифры «</w:t>
      </w:r>
      <w:r w:rsidR="003A3861" w:rsidRPr="003A3861">
        <w:rPr>
          <w:sz w:val="28"/>
          <w:szCs w:val="28"/>
        </w:rPr>
        <w:t>125 162 065,46</w:t>
      </w:r>
      <w:r w:rsidRPr="003A3861">
        <w:rPr>
          <w:sz w:val="28"/>
          <w:szCs w:val="28"/>
        </w:rPr>
        <w:t>» заменить цифрами «</w:t>
      </w:r>
      <w:r w:rsidR="003A3861" w:rsidRPr="003A3861">
        <w:rPr>
          <w:sz w:val="28"/>
          <w:szCs w:val="28"/>
        </w:rPr>
        <w:t>126 247 629,48</w:t>
      </w:r>
      <w:r w:rsidRPr="003A3861">
        <w:rPr>
          <w:sz w:val="28"/>
          <w:szCs w:val="28"/>
        </w:rPr>
        <w:t>»;</w:t>
      </w:r>
    </w:p>
    <w:p w:rsidR="00FD4688" w:rsidRPr="003A3861" w:rsidRDefault="00FD4688" w:rsidP="001951CC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3A3861">
        <w:rPr>
          <w:sz w:val="28"/>
          <w:szCs w:val="28"/>
        </w:rPr>
        <w:t>в пункте 3:</w:t>
      </w:r>
    </w:p>
    <w:p w:rsidR="00FD4688" w:rsidRPr="003A3861" w:rsidRDefault="00FD4688" w:rsidP="001951CC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3A3861">
        <w:rPr>
          <w:sz w:val="28"/>
          <w:szCs w:val="28"/>
        </w:rPr>
        <w:t>цифры «</w:t>
      </w:r>
      <w:r w:rsidR="003A3861" w:rsidRPr="003A3861">
        <w:rPr>
          <w:sz w:val="28"/>
          <w:szCs w:val="28"/>
        </w:rPr>
        <w:t>393 292 888,18</w:t>
      </w:r>
      <w:r w:rsidRPr="003A3861">
        <w:rPr>
          <w:sz w:val="28"/>
          <w:szCs w:val="28"/>
        </w:rPr>
        <w:t>» заменить цифрами «</w:t>
      </w:r>
      <w:r w:rsidR="00195D89">
        <w:rPr>
          <w:sz w:val="28"/>
          <w:szCs w:val="28"/>
        </w:rPr>
        <w:t>406 821 959,18</w:t>
      </w:r>
      <w:r w:rsidRPr="003A3861">
        <w:rPr>
          <w:sz w:val="28"/>
          <w:szCs w:val="28"/>
        </w:rPr>
        <w:t>»;</w:t>
      </w:r>
    </w:p>
    <w:p w:rsidR="00FD4688" w:rsidRPr="003A3861" w:rsidRDefault="00FD4688" w:rsidP="001951CC">
      <w:pPr>
        <w:pStyle w:val="a7"/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>в пункте 4:</w:t>
      </w:r>
    </w:p>
    <w:p w:rsidR="00FD4688" w:rsidRPr="003A3861" w:rsidRDefault="00FD4688" w:rsidP="001951CC">
      <w:pPr>
        <w:pStyle w:val="a7"/>
        <w:ind w:left="0" w:firstLine="567"/>
        <w:jc w:val="both"/>
        <w:rPr>
          <w:sz w:val="28"/>
          <w:szCs w:val="28"/>
        </w:rPr>
      </w:pPr>
      <w:r w:rsidRPr="003A3861">
        <w:rPr>
          <w:sz w:val="28"/>
          <w:szCs w:val="28"/>
        </w:rPr>
        <w:t>цифры «</w:t>
      </w:r>
      <w:r w:rsidR="003A3861" w:rsidRPr="003A3861">
        <w:rPr>
          <w:sz w:val="28"/>
          <w:szCs w:val="28"/>
        </w:rPr>
        <w:t>110 827 074</w:t>
      </w:r>
      <w:r w:rsidRPr="003A3861">
        <w:rPr>
          <w:sz w:val="28"/>
          <w:szCs w:val="28"/>
        </w:rPr>
        <w:t>» заменить цифрами «</w:t>
      </w:r>
      <w:r w:rsidR="003A3861" w:rsidRPr="003A3861">
        <w:rPr>
          <w:sz w:val="28"/>
          <w:szCs w:val="28"/>
        </w:rPr>
        <w:t>111 159 915,30</w:t>
      </w:r>
      <w:r w:rsidRPr="003A3861">
        <w:rPr>
          <w:sz w:val="28"/>
          <w:szCs w:val="28"/>
        </w:rPr>
        <w:t>».</w:t>
      </w:r>
    </w:p>
    <w:p w:rsidR="006A68D6" w:rsidRPr="003A3861" w:rsidRDefault="006A68D6" w:rsidP="001951CC">
      <w:pPr>
        <w:pStyle w:val="a7"/>
        <w:ind w:left="0" w:firstLine="567"/>
        <w:jc w:val="both"/>
        <w:rPr>
          <w:sz w:val="28"/>
          <w:szCs w:val="28"/>
          <w:highlight w:val="yellow"/>
        </w:rPr>
      </w:pPr>
    </w:p>
    <w:p w:rsidR="006E7A8B" w:rsidRPr="00025A02" w:rsidRDefault="002A6717" w:rsidP="001951CC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025A02">
        <w:rPr>
          <w:sz w:val="28"/>
          <w:szCs w:val="28"/>
        </w:rPr>
        <w:t>В статье 12.1</w:t>
      </w:r>
    </w:p>
    <w:p w:rsidR="00754453" w:rsidRPr="00025A02" w:rsidRDefault="005A18FA" w:rsidP="001951CC">
      <w:pPr>
        <w:pStyle w:val="a7"/>
        <w:ind w:left="0" w:firstLine="567"/>
        <w:jc w:val="both"/>
        <w:rPr>
          <w:sz w:val="28"/>
          <w:szCs w:val="28"/>
          <w:lang w:eastAsia="en-US" w:bidi="en-US"/>
        </w:rPr>
      </w:pPr>
      <w:r w:rsidRPr="00025A02">
        <w:rPr>
          <w:sz w:val="28"/>
          <w:szCs w:val="28"/>
        </w:rPr>
        <w:lastRenderedPageBreak/>
        <w:t>в пункте 1 цифры «</w:t>
      </w:r>
      <w:r w:rsidR="00025A02" w:rsidRPr="00025A02">
        <w:rPr>
          <w:sz w:val="28"/>
          <w:szCs w:val="28"/>
        </w:rPr>
        <w:t>1 265 961,33</w:t>
      </w:r>
      <w:r w:rsidR="00FD4688" w:rsidRPr="00025A02">
        <w:rPr>
          <w:sz w:val="28"/>
          <w:szCs w:val="28"/>
        </w:rPr>
        <w:t>» заменить цифрами «</w:t>
      </w:r>
      <w:r w:rsidR="0045509B">
        <w:rPr>
          <w:sz w:val="28"/>
          <w:szCs w:val="28"/>
        </w:rPr>
        <w:t>0</w:t>
      </w:r>
      <w:r w:rsidR="00350950" w:rsidRPr="00025A02">
        <w:rPr>
          <w:sz w:val="28"/>
          <w:szCs w:val="28"/>
        </w:rPr>
        <w:t>»</w:t>
      </w:r>
      <w:r w:rsidR="00FD4688" w:rsidRPr="00025A02">
        <w:rPr>
          <w:sz w:val="28"/>
          <w:szCs w:val="28"/>
        </w:rPr>
        <w:t>.</w:t>
      </w:r>
    </w:p>
    <w:p w:rsidR="005A18FA" w:rsidRPr="003A3861" w:rsidRDefault="005A18FA" w:rsidP="001951CC">
      <w:pPr>
        <w:pStyle w:val="a7"/>
        <w:ind w:left="0" w:firstLine="567"/>
        <w:jc w:val="both"/>
        <w:rPr>
          <w:sz w:val="28"/>
          <w:szCs w:val="28"/>
          <w:highlight w:val="yellow"/>
          <w:lang w:eastAsia="en-US" w:bidi="en-US"/>
        </w:rPr>
      </w:pPr>
    </w:p>
    <w:p w:rsidR="003A3861" w:rsidRPr="003A3861" w:rsidRDefault="003A3861" w:rsidP="001951CC">
      <w:pPr>
        <w:pStyle w:val="a9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61">
        <w:rPr>
          <w:rFonts w:ascii="Times New Roman" w:hAnsi="Times New Roman" w:cs="Times New Roman"/>
          <w:sz w:val="28"/>
          <w:szCs w:val="28"/>
        </w:rPr>
        <w:t>Добавить статью 13.1</w:t>
      </w:r>
    </w:p>
    <w:p w:rsidR="0011715D" w:rsidRPr="003A3861" w:rsidRDefault="003A3861" w:rsidP="001951C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61">
        <w:rPr>
          <w:rFonts w:ascii="Times New Roman" w:hAnsi="Times New Roman" w:cs="Times New Roman"/>
          <w:sz w:val="28"/>
          <w:szCs w:val="28"/>
        </w:rPr>
        <w:t>«</w:t>
      </w:r>
      <w:r w:rsidR="0011715D" w:rsidRPr="003A3861">
        <w:rPr>
          <w:rFonts w:ascii="Times New Roman" w:hAnsi="Times New Roman" w:cs="Times New Roman"/>
          <w:sz w:val="28"/>
          <w:szCs w:val="28"/>
        </w:rPr>
        <w:t>Статья 13.1. Гранты в форме субсидий</w:t>
      </w:r>
    </w:p>
    <w:p w:rsidR="0045509B" w:rsidRDefault="0045509B" w:rsidP="0045509B">
      <w:pPr>
        <w:pStyle w:val="a7"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настоящим Решением предусматриваются</w:t>
      </w:r>
      <w:r w:rsidRPr="008775B8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ассигнования на предоставление грантов</w:t>
      </w:r>
      <w:r w:rsidRPr="008775B8">
        <w:rPr>
          <w:sz w:val="28"/>
          <w:szCs w:val="28"/>
        </w:rPr>
        <w:t xml:space="preserve"> в форме субсидий</w:t>
      </w:r>
      <w:r>
        <w:rPr>
          <w:sz w:val="28"/>
          <w:szCs w:val="28"/>
        </w:rPr>
        <w:t>, в том числе предоставляемые на конкурсной основе,</w:t>
      </w:r>
      <w:r w:rsidRPr="008775B8">
        <w:rPr>
          <w:sz w:val="28"/>
          <w:szCs w:val="28"/>
        </w:rPr>
        <w:t xml:space="preserve"> юри</w:t>
      </w:r>
      <w:r>
        <w:rPr>
          <w:sz w:val="28"/>
          <w:szCs w:val="28"/>
        </w:rPr>
        <w:t xml:space="preserve">дическим лицам (за исключением </w:t>
      </w:r>
      <w:r w:rsidRPr="008775B8">
        <w:rPr>
          <w:sz w:val="28"/>
          <w:szCs w:val="28"/>
        </w:rPr>
        <w:t>муниципальных учреждений), индивидуальным предпринимателям, физическим лицам.</w:t>
      </w:r>
    </w:p>
    <w:p w:rsidR="0045509B" w:rsidRDefault="0045509B" w:rsidP="0045509B">
      <w:pPr>
        <w:pStyle w:val="a7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75B8">
        <w:rPr>
          <w:sz w:val="28"/>
          <w:szCs w:val="28"/>
        </w:rPr>
        <w:t xml:space="preserve">Порядок предоставления указанных субсидий из </w:t>
      </w:r>
      <w:r>
        <w:rPr>
          <w:sz w:val="28"/>
          <w:szCs w:val="28"/>
        </w:rPr>
        <w:t xml:space="preserve">бюджета округа </w:t>
      </w:r>
      <w:r w:rsidRPr="008775B8">
        <w:rPr>
          <w:sz w:val="28"/>
          <w:szCs w:val="28"/>
        </w:rPr>
        <w:t xml:space="preserve">устанавливается </w:t>
      </w:r>
      <w:r>
        <w:rPr>
          <w:sz w:val="28"/>
          <w:szCs w:val="28"/>
        </w:rPr>
        <w:t>постановлением администрации Шарыповского муниципального округа.</w:t>
      </w:r>
      <w:r w:rsidRPr="008775B8">
        <w:rPr>
          <w:sz w:val="28"/>
          <w:szCs w:val="28"/>
        </w:rPr>
        <w:t xml:space="preserve"> </w:t>
      </w:r>
    </w:p>
    <w:p w:rsidR="0045509B" w:rsidRPr="008775B8" w:rsidRDefault="0045509B" w:rsidP="0045509B">
      <w:pPr>
        <w:pStyle w:val="a7"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настоящим Решением предусматриваются</w:t>
      </w:r>
      <w:r w:rsidRPr="008775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ассигнования на предоставление </w:t>
      </w:r>
      <w:r w:rsidRPr="008775B8">
        <w:rPr>
          <w:sz w:val="28"/>
          <w:szCs w:val="28"/>
        </w:rPr>
        <w:t>грант</w:t>
      </w:r>
      <w:r>
        <w:rPr>
          <w:sz w:val="28"/>
          <w:szCs w:val="28"/>
        </w:rPr>
        <w:t>ов</w:t>
      </w:r>
      <w:r w:rsidRPr="008775B8">
        <w:rPr>
          <w:sz w:val="28"/>
          <w:szCs w:val="28"/>
        </w:rPr>
        <w:t xml:space="preserve"> в форме субсидий</w:t>
      </w:r>
      <w:r>
        <w:rPr>
          <w:sz w:val="28"/>
          <w:szCs w:val="28"/>
        </w:rPr>
        <w:t>, в том числе предоставляемые на конкурсной основе,</w:t>
      </w:r>
      <w:r w:rsidRPr="008775B8">
        <w:rPr>
          <w:sz w:val="28"/>
          <w:szCs w:val="28"/>
        </w:rPr>
        <w:t xml:space="preserve"> некоммерческим организациям, не являющимся казенными учреждениями, грант</w:t>
      </w:r>
      <w:r>
        <w:rPr>
          <w:sz w:val="28"/>
          <w:szCs w:val="28"/>
        </w:rPr>
        <w:t>ы</w:t>
      </w:r>
      <w:r w:rsidRPr="008775B8">
        <w:rPr>
          <w:sz w:val="28"/>
          <w:szCs w:val="28"/>
        </w:rPr>
        <w:t xml:space="preserve"> в форме субсидий, в том числе предоставляемы</w:t>
      </w:r>
      <w:r>
        <w:rPr>
          <w:sz w:val="28"/>
          <w:szCs w:val="28"/>
        </w:rPr>
        <w:t>е</w:t>
      </w:r>
      <w:r w:rsidRPr="008775B8">
        <w:rPr>
          <w:sz w:val="28"/>
          <w:szCs w:val="28"/>
        </w:rPr>
        <w:t xml:space="preserve"> органами местной администрации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учредителя.</w:t>
      </w:r>
      <w:proofErr w:type="gramEnd"/>
    </w:p>
    <w:p w:rsidR="0045509B" w:rsidRDefault="0045509B" w:rsidP="00EB2CAB">
      <w:pPr>
        <w:pStyle w:val="a7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75B8">
        <w:rPr>
          <w:sz w:val="28"/>
          <w:szCs w:val="28"/>
        </w:rPr>
        <w:t xml:space="preserve">Порядок предоставления указанных субсидий из </w:t>
      </w:r>
      <w:r>
        <w:rPr>
          <w:sz w:val="28"/>
          <w:szCs w:val="28"/>
        </w:rPr>
        <w:t xml:space="preserve">бюджета округа </w:t>
      </w:r>
      <w:r w:rsidRPr="008775B8">
        <w:rPr>
          <w:sz w:val="28"/>
          <w:szCs w:val="28"/>
        </w:rPr>
        <w:t xml:space="preserve">устанавливается </w:t>
      </w:r>
      <w:r>
        <w:rPr>
          <w:sz w:val="28"/>
          <w:szCs w:val="28"/>
        </w:rPr>
        <w:t>постановлением администрации Шарыповского муниципального округа</w:t>
      </w:r>
      <w:proofErr w:type="gramStart"/>
      <w:r>
        <w:rPr>
          <w:sz w:val="28"/>
          <w:szCs w:val="28"/>
        </w:rPr>
        <w:t>.»</w:t>
      </w:r>
      <w:r w:rsidR="00EB2CAB">
        <w:rPr>
          <w:sz w:val="28"/>
          <w:szCs w:val="28"/>
        </w:rPr>
        <w:t>.</w:t>
      </w:r>
      <w:proofErr w:type="gramEnd"/>
    </w:p>
    <w:p w:rsidR="00782057" w:rsidRDefault="00782057" w:rsidP="00EB2CAB">
      <w:pPr>
        <w:pStyle w:val="a7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82057" w:rsidRPr="00782057" w:rsidRDefault="00782057" w:rsidP="00782057">
      <w:pPr>
        <w:pStyle w:val="a7"/>
        <w:numPr>
          <w:ilvl w:val="0"/>
          <w:numId w:val="22"/>
        </w:numPr>
        <w:ind w:left="567" w:firstLine="0"/>
        <w:jc w:val="both"/>
        <w:rPr>
          <w:sz w:val="28"/>
          <w:szCs w:val="28"/>
          <w:lang w:eastAsia="en-US" w:bidi="en-US"/>
        </w:rPr>
      </w:pPr>
      <w:r w:rsidRPr="00782057">
        <w:rPr>
          <w:sz w:val="28"/>
          <w:szCs w:val="28"/>
        </w:rPr>
        <w:t>В статье 15:</w:t>
      </w:r>
    </w:p>
    <w:p w:rsidR="00782057" w:rsidRPr="009E14F5" w:rsidRDefault="00782057" w:rsidP="00782057">
      <w:pPr>
        <w:pStyle w:val="a9"/>
        <w:ind w:left="567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9E14F5">
        <w:rPr>
          <w:rFonts w:ascii="Times New Roman" w:hAnsi="Times New Roman" w:cs="Times New Roman"/>
          <w:sz w:val="28"/>
          <w:szCs w:val="28"/>
          <w:lang w:eastAsia="en-US" w:bidi="en-US"/>
        </w:rPr>
        <w:t>в пункте 2:</w:t>
      </w:r>
    </w:p>
    <w:p w:rsidR="00782057" w:rsidRPr="00782057" w:rsidRDefault="00782057" w:rsidP="00782057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82057">
        <w:rPr>
          <w:rFonts w:ascii="Times New Roman" w:hAnsi="Times New Roman" w:cs="Times New Roman"/>
          <w:sz w:val="28"/>
          <w:szCs w:val="28"/>
          <w:lang w:eastAsia="en-US" w:bidi="en-US"/>
        </w:rPr>
        <w:t>цифры «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427 669 850,58</w:t>
      </w:r>
      <w:r w:rsidRPr="00782057">
        <w:rPr>
          <w:rFonts w:ascii="Times New Roman" w:hAnsi="Times New Roman" w:cs="Times New Roman"/>
          <w:sz w:val="28"/>
          <w:szCs w:val="28"/>
          <w:lang w:eastAsia="en-US" w:bidi="en-US"/>
        </w:rPr>
        <w:t>» заменить цифрами «</w:t>
      </w:r>
      <w:r w:rsidR="00EE526D">
        <w:rPr>
          <w:rFonts w:ascii="Times New Roman" w:hAnsi="Times New Roman" w:cs="Times New Roman"/>
          <w:sz w:val="28"/>
          <w:szCs w:val="28"/>
          <w:lang w:eastAsia="en-US" w:bidi="en-US"/>
        </w:rPr>
        <w:t>490 520 150,58</w:t>
      </w:r>
      <w:r w:rsidRPr="00782057">
        <w:rPr>
          <w:rFonts w:ascii="Times New Roman" w:hAnsi="Times New Roman" w:cs="Times New Roman"/>
          <w:sz w:val="28"/>
          <w:szCs w:val="28"/>
          <w:lang w:eastAsia="en-US" w:bidi="en-US"/>
        </w:rPr>
        <w:t>».</w:t>
      </w:r>
    </w:p>
    <w:p w:rsidR="00115C71" w:rsidRPr="003A3861" w:rsidRDefault="00115C71" w:rsidP="001951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281A28" w:rsidRDefault="00C83E61" w:rsidP="00782057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281A28">
        <w:rPr>
          <w:sz w:val="28"/>
          <w:szCs w:val="28"/>
        </w:rPr>
        <w:t>Приложение</w:t>
      </w:r>
      <w:r w:rsidR="0028160D" w:rsidRPr="00281A28">
        <w:rPr>
          <w:sz w:val="28"/>
          <w:szCs w:val="28"/>
        </w:rPr>
        <w:t xml:space="preserve"> </w:t>
      </w:r>
      <w:r w:rsidR="00B94F0C" w:rsidRPr="00281A28">
        <w:rPr>
          <w:sz w:val="28"/>
          <w:szCs w:val="28"/>
        </w:rPr>
        <w:t>1,</w:t>
      </w:r>
      <w:r w:rsidR="00040FC8" w:rsidRPr="00281A28">
        <w:rPr>
          <w:sz w:val="28"/>
          <w:szCs w:val="28"/>
        </w:rPr>
        <w:t xml:space="preserve"> </w:t>
      </w:r>
      <w:r w:rsidR="00322C42" w:rsidRPr="00281A28">
        <w:rPr>
          <w:sz w:val="28"/>
          <w:szCs w:val="28"/>
        </w:rPr>
        <w:t xml:space="preserve">2, </w:t>
      </w:r>
      <w:r w:rsidR="005562FD" w:rsidRPr="00281A28">
        <w:rPr>
          <w:sz w:val="28"/>
          <w:szCs w:val="28"/>
        </w:rPr>
        <w:t>3</w:t>
      </w:r>
      <w:r w:rsidR="0028160D" w:rsidRPr="00281A28">
        <w:rPr>
          <w:sz w:val="28"/>
          <w:szCs w:val="28"/>
        </w:rPr>
        <w:t xml:space="preserve">, </w:t>
      </w:r>
      <w:r w:rsidR="005562FD" w:rsidRPr="00281A28">
        <w:rPr>
          <w:sz w:val="28"/>
          <w:szCs w:val="28"/>
        </w:rPr>
        <w:t>4</w:t>
      </w:r>
      <w:r w:rsidR="0028160D" w:rsidRPr="00281A28">
        <w:rPr>
          <w:sz w:val="28"/>
          <w:szCs w:val="28"/>
        </w:rPr>
        <w:t xml:space="preserve">, </w:t>
      </w:r>
      <w:r w:rsidR="005562FD" w:rsidRPr="00281A28">
        <w:rPr>
          <w:sz w:val="28"/>
          <w:szCs w:val="28"/>
        </w:rPr>
        <w:t>5</w:t>
      </w:r>
      <w:r w:rsidR="00025A02">
        <w:rPr>
          <w:sz w:val="28"/>
          <w:szCs w:val="28"/>
        </w:rPr>
        <w:t>, 6</w:t>
      </w:r>
      <w:r w:rsidR="00DD200E" w:rsidRPr="00281A28">
        <w:rPr>
          <w:sz w:val="28"/>
          <w:szCs w:val="28"/>
        </w:rPr>
        <w:t xml:space="preserve"> </w:t>
      </w:r>
      <w:r w:rsidR="0028160D" w:rsidRPr="00281A28">
        <w:rPr>
          <w:sz w:val="28"/>
          <w:szCs w:val="28"/>
        </w:rPr>
        <w:t xml:space="preserve">к Решению изложить в новой редакции согласно </w:t>
      </w:r>
      <w:r w:rsidR="00852E47" w:rsidRPr="00281A28">
        <w:rPr>
          <w:sz w:val="28"/>
          <w:szCs w:val="28"/>
        </w:rPr>
        <w:t>п</w:t>
      </w:r>
      <w:r w:rsidR="0028160D" w:rsidRPr="00281A28">
        <w:rPr>
          <w:sz w:val="28"/>
          <w:szCs w:val="28"/>
        </w:rPr>
        <w:t>риложениям 1-</w:t>
      </w:r>
      <w:r w:rsidR="00025A02">
        <w:rPr>
          <w:sz w:val="28"/>
          <w:szCs w:val="28"/>
        </w:rPr>
        <w:t>6</w:t>
      </w:r>
      <w:r w:rsidR="00E87B75" w:rsidRPr="00281A28">
        <w:rPr>
          <w:sz w:val="28"/>
          <w:szCs w:val="28"/>
        </w:rPr>
        <w:t xml:space="preserve"> </w:t>
      </w:r>
      <w:r w:rsidR="0028160D" w:rsidRPr="00281A28">
        <w:rPr>
          <w:sz w:val="28"/>
          <w:szCs w:val="28"/>
        </w:rPr>
        <w:t>к настоящему Решению</w:t>
      </w:r>
      <w:r w:rsidR="00EB3FDD" w:rsidRPr="00281A28">
        <w:rPr>
          <w:sz w:val="28"/>
          <w:szCs w:val="28"/>
        </w:rPr>
        <w:t>.</w:t>
      </w:r>
      <w:r w:rsidR="00F37E83" w:rsidRPr="00281A28">
        <w:rPr>
          <w:sz w:val="28"/>
          <w:szCs w:val="28"/>
        </w:rPr>
        <w:t xml:space="preserve"> </w:t>
      </w:r>
    </w:p>
    <w:p w:rsidR="00CF0A4C" w:rsidRPr="00281A28" w:rsidRDefault="00CF0A4C" w:rsidP="001951CC">
      <w:pPr>
        <w:pStyle w:val="a7"/>
        <w:ind w:left="0" w:firstLine="567"/>
        <w:jc w:val="both"/>
        <w:rPr>
          <w:sz w:val="28"/>
          <w:szCs w:val="28"/>
        </w:rPr>
      </w:pPr>
    </w:p>
    <w:p w:rsidR="00D82B02" w:rsidRPr="00281A28" w:rsidRDefault="00D82B02" w:rsidP="001951C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A28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281A28" w:rsidRDefault="00D82B02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A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1A2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281A28">
        <w:rPr>
          <w:rFonts w:ascii="Times New Roman" w:hAnsi="Times New Roman" w:cs="Times New Roman"/>
          <w:sz w:val="28"/>
          <w:szCs w:val="28"/>
        </w:rPr>
        <w:t>Кузнецов С.В</w:t>
      </w:r>
      <w:r w:rsidRPr="00281A28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281A28" w:rsidRDefault="00CF0A4C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281A28" w:rsidRDefault="00D82B02" w:rsidP="001951C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A28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281A28" w:rsidRDefault="00D82B02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A28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281A28" w:rsidRDefault="00D82B02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281A28" w:rsidRDefault="00852E47" w:rsidP="001951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281A28" w:rsidTr="00622845">
        <w:tc>
          <w:tcPr>
            <w:tcW w:w="5637" w:type="dxa"/>
          </w:tcPr>
          <w:p w:rsidR="00D25B86" w:rsidRPr="00281A28" w:rsidRDefault="00D25B86" w:rsidP="001951C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A2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281A28" w:rsidRDefault="00280FE7" w:rsidP="002F569E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A2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281A28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281A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28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281A28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281A28" w:rsidRDefault="00D25B86" w:rsidP="001951C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281A28" w:rsidRDefault="00D25B86" w:rsidP="001951C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A28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281A28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281A28" w:rsidRDefault="00D25B86" w:rsidP="002F569E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F569E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A28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281A28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281A28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 w:rsidRPr="00281A28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1375D1" w:rsidRPr="00EA04AE" w:rsidRDefault="001375D1" w:rsidP="001951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CA22F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1"/>
  </w:num>
  <w:num w:numId="2">
    <w:abstractNumId w:val="19"/>
  </w:num>
  <w:num w:numId="3">
    <w:abstractNumId w:val="18"/>
  </w:num>
  <w:num w:numId="4">
    <w:abstractNumId w:val="2"/>
  </w:num>
  <w:num w:numId="5">
    <w:abstractNumId w:val="11"/>
  </w:num>
  <w:num w:numId="6">
    <w:abstractNumId w:val="31"/>
  </w:num>
  <w:num w:numId="7">
    <w:abstractNumId w:val="13"/>
  </w:num>
  <w:num w:numId="8">
    <w:abstractNumId w:val="9"/>
  </w:num>
  <w:num w:numId="9">
    <w:abstractNumId w:val="10"/>
  </w:num>
  <w:num w:numId="10">
    <w:abstractNumId w:val="17"/>
  </w:num>
  <w:num w:numId="11">
    <w:abstractNumId w:val="7"/>
  </w:num>
  <w:num w:numId="12">
    <w:abstractNumId w:val="25"/>
  </w:num>
  <w:num w:numId="13">
    <w:abstractNumId w:val="6"/>
  </w:num>
  <w:num w:numId="14">
    <w:abstractNumId w:val="28"/>
  </w:num>
  <w:num w:numId="15">
    <w:abstractNumId w:val="26"/>
  </w:num>
  <w:num w:numId="16">
    <w:abstractNumId w:val="29"/>
  </w:num>
  <w:num w:numId="17">
    <w:abstractNumId w:val="5"/>
  </w:num>
  <w:num w:numId="18">
    <w:abstractNumId w:val="0"/>
  </w:num>
  <w:num w:numId="19">
    <w:abstractNumId w:val="33"/>
  </w:num>
  <w:num w:numId="20">
    <w:abstractNumId w:val="22"/>
  </w:num>
  <w:num w:numId="21">
    <w:abstractNumId w:val="12"/>
  </w:num>
  <w:num w:numId="22">
    <w:abstractNumId w:val="8"/>
  </w:num>
  <w:num w:numId="23">
    <w:abstractNumId w:val="30"/>
  </w:num>
  <w:num w:numId="24">
    <w:abstractNumId w:val="24"/>
  </w:num>
  <w:num w:numId="25">
    <w:abstractNumId w:val="32"/>
  </w:num>
  <w:num w:numId="26">
    <w:abstractNumId w:val="4"/>
  </w:num>
  <w:num w:numId="27">
    <w:abstractNumId w:val="14"/>
  </w:num>
  <w:num w:numId="28">
    <w:abstractNumId w:val="15"/>
  </w:num>
  <w:num w:numId="29">
    <w:abstractNumId w:val="23"/>
  </w:num>
  <w:num w:numId="30">
    <w:abstractNumId w:val="3"/>
  </w:num>
  <w:num w:numId="31">
    <w:abstractNumId w:val="1"/>
  </w:num>
  <w:num w:numId="32">
    <w:abstractNumId w:val="2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978"/>
    <w:rsid w:val="00194FD5"/>
    <w:rsid w:val="001951CC"/>
    <w:rsid w:val="00195D89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686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44BD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435D2"/>
    <w:rsid w:val="0045509B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A6168"/>
    <w:rsid w:val="004B05FD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205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4DBD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9E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CF78F1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2CAB"/>
    <w:rsid w:val="00EB3FDD"/>
    <w:rsid w:val="00EC2543"/>
    <w:rsid w:val="00EC4F21"/>
    <w:rsid w:val="00EC76DD"/>
    <w:rsid w:val="00ED01F2"/>
    <w:rsid w:val="00EE2836"/>
    <w:rsid w:val="00EE3577"/>
    <w:rsid w:val="00EE526D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85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36A6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EBB8-D1E5-4C2B-A340-04CB0078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6</cp:revision>
  <cp:lastPrinted>2022-10-13T01:48:00Z</cp:lastPrinted>
  <dcterms:created xsi:type="dcterms:W3CDTF">2022-10-10T09:38:00Z</dcterms:created>
  <dcterms:modified xsi:type="dcterms:W3CDTF">2022-12-26T07:10:00Z</dcterms:modified>
</cp:coreProperties>
</file>